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1030" w14:textId="77777777" w:rsidR="00FE25A6" w:rsidRDefault="007E485A" w:rsidP="007E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для экспертизы исследовательских проектов </w:t>
      </w:r>
    </w:p>
    <w:p w14:paraId="77A1B27E" w14:textId="385A5A0A" w:rsidR="00272C9E" w:rsidRPr="00FC51B6" w:rsidRDefault="007E485A" w:rsidP="007E4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sz w:val="24"/>
          <w:szCs w:val="24"/>
        </w:rPr>
        <w:t>(международные многоцентровые клинические исследования)</w:t>
      </w:r>
    </w:p>
    <w:p w14:paraId="114988D5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B4A0B0" w14:textId="77777777" w:rsidR="007E485A" w:rsidRDefault="007E485A" w:rsidP="0036001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227942" w14:textId="28AFD500" w:rsidR="00360017" w:rsidRPr="00360017" w:rsidRDefault="00360017" w:rsidP="00360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Председателю Локального Этического                                </w:t>
      </w:r>
    </w:p>
    <w:p w14:paraId="459288C8" w14:textId="77777777" w:rsidR="00360017" w:rsidRPr="00360017" w:rsidRDefault="00360017" w:rsidP="00360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комитета КФУ </w:t>
      </w:r>
    </w:p>
    <w:p w14:paraId="21963627" w14:textId="77777777" w:rsidR="00360017" w:rsidRPr="00360017" w:rsidRDefault="00360017" w:rsidP="00360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________________________________</w:t>
      </w:r>
    </w:p>
    <w:p w14:paraId="1AA841B3" w14:textId="64ADB251" w:rsidR="00360017" w:rsidRPr="00360017" w:rsidRDefault="00360017" w:rsidP="00360017">
      <w:pPr>
        <w:spacing w:after="0" w:line="240" w:lineRule="auto"/>
        <w:ind w:firstLine="709"/>
        <w:jc w:val="center"/>
        <w:rPr>
          <w:i/>
          <w:vertAlign w:val="superscript"/>
        </w:rPr>
      </w:pPr>
      <w:r w:rsidRPr="00360017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Ф</w:t>
      </w:r>
      <w:r w:rsidR="009650EA">
        <w:rPr>
          <w:i/>
          <w:vertAlign w:val="superscript"/>
        </w:rPr>
        <w:t>.</w:t>
      </w:r>
      <w:r w:rsidRPr="00360017">
        <w:rPr>
          <w:i/>
          <w:vertAlign w:val="superscript"/>
        </w:rPr>
        <w:t>И</w:t>
      </w:r>
      <w:r w:rsidR="009650EA">
        <w:rPr>
          <w:i/>
          <w:vertAlign w:val="superscript"/>
        </w:rPr>
        <w:t>.</w:t>
      </w:r>
      <w:r w:rsidRPr="00360017">
        <w:rPr>
          <w:i/>
          <w:vertAlign w:val="superscript"/>
        </w:rPr>
        <w:t>О</w:t>
      </w:r>
      <w:r w:rsidR="009650EA">
        <w:rPr>
          <w:i/>
          <w:vertAlign w:val="superscript"/>
        </w:rPr>
        <w:t>.</w:t>
      </w:r>
      <w:r w:rsidRPr="00360017">
        <w:rPr>
          <w:i/>
          <w:vertAlign w:val="superscript"/>
        </w:rPr>
        <w:t xml:space="preserve"> (полностью) председателя</w:t>
      </w: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</w:p>
    <w:p w14:paraId="4A8DE8E8" w14:textId="05F927AD" w:rsidR="00360017" w:rsidRDefault="00360017" w:rsidP="003600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главного исследователя__________       </w:t>
      </w:r>
    </w:p>
    <w:p w14:paraId="4A1C64B3" w14:textId="77777777" w:rsidR="00360017" w:rsidRPr="00360017" w:rsidRDefault="00360017" w:rsidP="003600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________________________________</w:t>
      </w:r>
    </w:p>
    <w:p w14:paraId="3E50115A" w14:textId="07F397F0" w:rsidR="00360017" w:rsidRPr="00360017" w:rsidRDefault="00360017" w:rsidP="00360017">
      <w:pPr>
        <w:spacing w:after="0" w:line="240" w:lineRule="auto"/>
        <w:rPr>
          <w:i/>
          <w:vertAlign w:val="superscript"/>
        </w:rPr>
      </w:pPr>
      <w:r w:rsidRPr="00360017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Ф</w:t>
      </w:r>
      <w:r w:rsidR="009650EA">
        <w:rPr>
          <w:i/>
          <w:vertAlign w:val="superscript"/>
        </w:rPr>
        <w:t>.</w:t>
      </w:r>
      <w:r w:rsidRPr="00360017">
        <w:rPr>
          <w:i/>
          <w:vertAlign w:val="superscript"/>
        </w:rPr>
        <w:t>И</w:t>
      </w:r>
      <w:r w:rsidR="009650EA">
        <w:rPr>
          <w:i/>
          <w:vertAlign w:val="superscript"/>
        </w:rPr>
        <w:t>.</w:t>
      </w:r>
      <w:r w:rsidRPr="00360017">
        <w:rPr>
          <w:i/>
          <w:vertAlign w:val="superscript"/>
        </w:rPr>
        <w:t>О</w:t>
      </w:r>
      <w:r w:rsidR="009650EA">
        <w:rPr>
          <w:i/>
          <w:vertAlign w:val="superscript"/>
        </w:rPr>
        <w:t>.</w:t>
      </w:r>
      <w:r w:rsidRPr="00360017">
        <w:rPr>
          <w:i/>
          <w:vertAlign w:val="superscript"/>
        </w:rPr>
        <w:t xml:space="preserve"> (полностью) заявителя</w:t>
      </w:r>
    </w:p>
    <w:p w14:paraId="20B679DF" w14:textId="77777777" w:rsidR="00360017" w:rsidRPr="00360017" w:rsidRDefault="00360017" w:rsidP="003600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________________________________</w:t>
      </w:r>
    </w:p>
    <w:p w14:paraId="136E2121" w14:textId="77777777" w:rsidR="00360017" w:rsidRPr="00360017" w:rsidRDefault="00360017" w:rsidP="00360017">
      <w:pPr>
        <w:spacing w:after="0" w:line="240" w:lineRule="auto"/>
        <w:ind w:firstLine="709"/>
        <w:jc w:val="center"/>
        <w:rPr>
          <w:i/>
          <w:vertAlign w:val="superscript"/>
        </w:rPr>
      </w:pPr>
      <w:r w:rsidRPr="00360017">
        <w:rPr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контактный </w:t>
      </w:r>
      <w:proofErr w:type="gramStart"/>
      <w:r w:rsidRPr="00360017">
        <w:rPr>
          <w:i/>
          <w:vertAlign w:val="superscript"/>
        </w:rPr>
        <w:t>телефон ,</w:t>
      </w:r>
      <w:r w:rsidRPr="00360017">
        <w:rPr>
          <w:i/>
          <w:vertAlign w:val="superscript"/>
          <w:lang w:val="en-US"/>
        </w:rPr>
        <w:t>E</w:t>
      </w:r>
      <w:r w:rsidRPr="00360017">
        <w:rPr>
          <w:i/>
          <w:vertAlign w:val="superscript"/>
        </w:rPr>
        <w:t>-</w:t>
      </w:r>
      <w:r w:rsidRPr="00360017">
        <w:rPr>
          <w:i/>
          <w:vertAlign w:val="superscript"/>
          <w:lang w:val="en-US"/>
        </w:rPr>
        <w:t>mail</w:t>
      </w:r>
      <w:proofErr w:type="gramEnd"/>
    </w:p>
    <w:p w14:paraId="4D130D00" w14:textId="02F99C8C" w:rsidR="00272C9E" w:rsidRPr="00A64976" w:rsidRDefault="00272C9E" w:rsidP="00272C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E686A0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F98081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B4FDE9" w14:textId="77777777" w:rsidR="00D95B4A" w:rsidRPr="00A30670" w:rsidRDefault="00D95B4A" w:rsidP="00D95B4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ЗАЯВЛЕНИЕ</w:t>
      </w:r>
    </w:p>
    <w:p w14:paraId="326AA520" w14:textId="77777777" w:rsidR="00D95B4A" w:rsidRPr="00A30670" w:rsidRDefault="00D95B4A" w:rsidP="00D95B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3067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 (-ая) __________________________!</w:t>
      </w:r>
    </w:p>
    <w:p w14:paraId="404D83BB" w14:textId="77777777" w:rsidR="00D95B4A" w:rsidRPr="0028701E" w:rsidRDefault="00D95B4A" w:rsidP="00D95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8701E">
        <w:rPr>
          <w:rFonts w:ascii="Times New Roman" w:eastAsia="Times New Roman" w:hAnsi="Times New Roman" w:cs="Times New Roman"/>
          <w:i/>
          <w:color w:val="000000" w:themeColor="text1"/>
          <w:vertAlign w:val="superscript"/>
        </w:rPr>
        <w:t xml:space="preserve">                                                                                                                     И.О. председателя</w:t>
      </w:r>
      <w:r w:rsidRPr="0028701E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</w:t>
      </w:r>
    </w:p>
    <w:p w14:paraId="7215BA7B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0F5E6C" w14:textId="014BC811" w:rsidR="00360017" w:rsidRPr="000E38ED" w:rsidRDefault="00272C9E" w:rsidP="00405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Прошу провести этическую экспертизу исследовательского проекта </w:t>
      </w:r>
      <w:bookmarkStart w:id="0" w:name="_Hlk161391598"/>
      <w:r w:rsidR="004B4D8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360017"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="003600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</w:t>
      </w:r>
      <w:r w:rsidR="00360017"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</w:t>
      </w:r>
      <w:r w:rsidR="0036001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</w:t>
      </w:r>
      <w:r w:rsidR="000E38E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номер протокола,</w:t>
      </w:r>
      <w:r w:rsidR="00360017"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название работы</w:t>
      </w:r>
    </w:p>
    <w:bookmarkEnd w:id="0"/>
    <w:p w14:paraId="6411FEC2" w14:textId="36BCC311" w:rsidR="000E38ED" w:rsidRDefault="00272C9E" w:rsidP="000E38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="000E3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фирмой</w:t>
      </w:r>
      <w:r w:rsidR="000E38E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>спонсором</w:t>
      </w:r>
      <w:r w:rsidR="000E3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8ED" w:rsidRPr="008D6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0E3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="004B4D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0E38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___,</w:t>
      </w:r>
    </w:p>
    <w:p w14:paraId="21673637" w14:textId="290993DA" w:rsidR="000E38ED" w:rsidRPr="000E38ED" w:rsidRDefault="000E38ED" w:rsidP="000E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</w:pPr>
      <w:r w:rsidRPr="008D6CF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                           указать название фирм</w:t>
      </w:r>
      <w:r w:rsidR="009650E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>ы-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спонсора</w:t>
      </w:r>
    </w:p>
    <w:p w14:paraId="3614CF89" w14:textId="35206483" w:rsidR="004B4D81" w:rsidRPr="004B4D81" w:rsidRDefault="00272C9E" w:rsidP="004B4D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на клинической базе</w:t>
      </w:r>
      <w:r w:rsidR="004B4D81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 w:rsidR="004B4D81" w:rsidRPr="004B4D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4B4D81">
        <w:rPr>
          <w:rFonts w:ascii="Times New Roman" w:eastAsia="Times New Roman" w:hAnsi="Times New Roman" w:cs="Times New Roman"/>
          <w:sz w:val="24"/>
          <w:szCs w:val="24"/>
        </w:rPr>
        <w:t>_</w:t>
      </w:r>
      <w:r w:rsidR="004B4D81" w:rsidRPr="004B4D81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4B4D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                        название организации, адрес</w:t>
      </w:r>
    </w:p>
    <w:p w14:paraId="39EDB3B0" w14:textId="2AA30A7C" w:rsidR="00272C9E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>Список прилагаемых документов</w:t>
      </w:r>
      <w:r w:rsidR="00360017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D5F310" w14:textId="77777777" w:rsidR="00FE25A6" w:rsidRDefault="00FE25A6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743D72" w14:textId="6F79D5C7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9650EA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A70726">
        <w:rPr>
          <w:rFonts w:ascii="Times New Roman" w:eastAsia="Times New Roman" w:hAnsi="Times New Roman" w:cs="Times New Roman"/>
          <w:sz w:val="24"/>
          <w:szCs w:val="24"/>
        </w:rPr>
        <w:tab/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Протокол исследования (поправки к протоколу, если есть)</w:t>
      </w:r>
    </w:p>
    <w:p w14:paraId="3265FFD4" w14:textId="300B2D5A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2.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Брошюра для исследователя о лекарственном препарате</w:t>
      </w:r>
    </w:p>
    <w:p w14:paraId="0E143173" w14:textId="37D7AB7D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3.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Отчеты по безопасности</w:t>
      </w:r>
    </w:p>
    <w:p w14:paraId="37B9BC8E" w14:textId="4C222E58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4.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Информационный листок пациента с формой информированного согласия</w:t>
      </w:r>
    </w:p>
    <w:p w14:paraId="6B835AC4" w14:textId="67DAB36C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5.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Резюме главного исследователя</w:t>
      </w:r>
    </w:p>
    <w:p w14:paraId="293E0079" w14:textId="5658C653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6.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Договор обязательного страхования жизни и здоровья пациентов, участвующих в КИ</w:t>
      </w:r>
    </w:p>
    <w:p w14:paraId="4AA4F1C1" w14:textId="26BD4E9F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7.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Информационное письмо лечащему врачу</w:t>
      </w:r>
    </w:p>
    <w:p w14:paraId="34DB641D" w14:textId="477DF5E4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8.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Дневники, опросники, анкеты, образцы заполнения индивидуальной регистрационной карты пациента, литература для пациентов и др. сопутствующие документы, если имеются</w:t>
      </w:r>
    </w:p>
    <w:p w14:paraId="269D4498" w14:textId="464EF449" w:rsidR="00A70726" w:rsidRPr="006823E0" w:rsidRDefault="00A70726" w:rsidP="00A707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>9.</w:t>
      </w:r>
      <w:r w:rsidRPr="006823E0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Мнение независимого консультанта/эксперта</w:t>
      </w:r>
    </w:p>
    <w:p w14:paraId="6F134113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46EE9" w14:textId="4EBF2CE4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B6B4A" w14:textId="77777777" w:rsidR="00D95B4A" w:rsidRDefault="00D95B4A" w:rsidP="000E3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A77FF0F" w14:textId="77777777" w:rsidR="00D95B4A" w:rsidRDefault="00D95B4A" w:rsidP="000E3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0FC7F9" w14:textId="188FA9F6" w:rsidR="00272C9E" w:rsidRPr="00FC51B6" w:rsidRDefault="00272C9E" w:rsidP="000E38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Дата                            </w:t>
      </w:r>
      <w:r w:rsidR="000E38E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0E38ED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FC51B6">
        <w:rPr>
          <w:rFonts w:ascii="Times New Roman" w:eastAsia="Times New Roman" w:hAnsi="Times New Roman" w:cs="Times New Roman"/>
          <w:sz w:val="24"/>
          <w:szCs w:val="24"/>
        </w:rPr>
        <w:t xml:space="preserve"> Подпись главного исследователя</w:t>
      </w:r>
    </w:p>
    <w:p w14:paraId="39776171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E1F88E" w14:textId="77777777" w:rsidR="00272C9E" w:rsidRPr="00FC51B6" w:rsidRDefault="00272C9E" w:rsidP="00272C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367175" w14:textId="77777777" w:rsidR="00D95B4A" w:rsidRDefault="00D95B4A" w:rsidP="00795A4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161663874"/>
      <w:bookmarkStart w:id="2" w:name="_Hlk161662963"/>
    </w:p>
    <w:bookmarkEnd w:id="1"/>
    <w:bookmarkEnd w:id="2"/>
    <w:p w14:paraId="2B4285AF" w14:textId="77777777" w:rsidR="0057388B" w:rsidRDefault="0057388B" w:rsidP="0057388B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Комитет имеет право запросить и другие документы, которые могут потребоваться ему для исполнения своих обязанностей.</w:t>
      </w:r>
    </w:p>
    <w:p w14:paraId="320F66BD" w14:textId="77777777" w:rsidR="0057388B" w:rsidRDefault="0057388B" w:rsidP="0057388B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подачи документов для рассмотрения на очередном заседании: не менее чем за неделю (5 рабочих дней) до заседания.</w:t>
      </w:r>
    </w:p>
    <w:p w14:paraId="13E5242C" w14:textId="77777777" w:rsidR="0057388B" w:rsidRDefault="0057388B" w:rsidP="0057388B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принятом решении секретарь ЛЭК сообщает исследователю устно незамедлительно. Выписки о принятом решении выдаются в течение 10 рабочих дней после заседания.</w:t>
      </w:r>
    </w:p>
    <w:p w14:paraId="0A404723" w14:textId="77777777" w:rsidR="00D95B4A" w:rsidRDefault="00D95B4A" w:rsidP="0057388B">
      <w:pPr>
        <w:spacing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95B4A" w:rsidSect="009C0E58"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3B8E" w14:textId="77777777" w:rsidR="002A3EBB" w:rsidRDefault="002A3EBB" w:rsidP="00272C9E">
      <w:pPr>
        <w:spacing w:after="0" w:line="240" w:lineRule="auto"/>
      </w:pPr>
      <w:r>
        <w:separator/>
      </w:r>
    </w:p>
  </w:endnote>
  <w:endnote w:type="continuationSeparator" w:id="0">
    <w:p w14:paraId="61984178" w14:textId="77777777" w:rsidR="002A3EBB" w:rsidRDefault="002A3EBB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86827"/>
      <w:docPartObj>
        <w:docPartGallery w:val="Page Numbers (Bottom of Page)"/>
        <w:docPartUnique/>
      </w:docPartObj>
    </w:sdtPr>
    <w:sdtEndPr/>
    <w:sdtContent>
      <w:p w14:paraId="4C9425CF" w14:textId="77777777" w:rsidR="009D1580" w:rsidRDefault="009D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342">
          <w:rPr>
            <w:noProof/>
          </w:rPr>
          <w:t>43</w:t>
        </w:r>
        <w:r>
          <w:fldChar w:fldCharType="end"/>
        </w:r>
      </w:p>
    </w:sdtContent>
  </w:sdt>
  <w:p w14:paraId="6A7B48EB" w14:textId="77777777" w:rsidR="009D1580" w:rsidRDefault="009D1580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4480656"/>
      <w:docPartObj>
        <w:docPartGallery w:val="Page Numbers (Bottom of Page)"/>
        <w:docPartUnique/>
      </w:docPartObj>
    </w:sdtPr>
    <w:sdtEndPr/>
    <w:sdtContent>
      <w:p w14:paraId="78127B1C" w14:textId="1EA22136" w:rsidR="009D1580" w:rsidRDefault="002A3EBB">
        <w:pPr>
          <w:pStyle w:val="a5"/>
          <w:jc w:val="center"/>
        </w:pPr>
      </w:p>
    </w:sdtContent>
  </w:sdt>
  <w:p w14:paraId="7809D888" w14:textId="77777777" w:rsidR="009D1580" w:rsidRDefault="009D15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05B9" w14:textId="77777777" w:rsidR="002A3EBB" w:rsidRDefault="002A3EBB" w:rsidP="00272C9E">
      <w:pPr>
        <w:spacing w:after="0" w:line="240" w:lineRule="auto"/>
      </w:pPr>
      <w:r>
        <w:separator/>
      </w:r>
    </w:p>
  </w:footnote>
  <w:footnote w:type="continuationSeparator" w:id="0">
    <w:p w14:paraId="494C7EF7" w14:textId="77777777" w:rsidR="002A3EBB" w:rsidRDefault="002A3EBB" w:rsidP="0027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112B0" w14:textId="77777777" w:rsidR="009D1580" w:rsidRPr="003D1707" w:rsidRDefault="009D1580">
    <w:pPr>
      <w:pStyle w:val="a3"/>
      <w:jc w:val="right"/>
    </w:pPr>
  </w:p>
  <w:p w14:paraId="4A26C4AD" w14:textId="77777777" w:rsidR="009D1580" w:rsidRDefault="009D15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DF"/>
    <w:multiLevelType w:val="hybridMultilevel"/>
    <w:tmpl w:val="DA104442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7E5D3B"/>
    <w:multiLevelType w:val="hybridMultilevel"/>
    <w:tmpl w:val="2858305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071E27"/>
    <w:multiLevelType w:val="hybridMultilevel"/>
    <w:tmpl w:val="CBD0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7D17"/>
    <w:multiLevelType w:val="hybridMultilevel"/>
    <w:tmpl w:val="64F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54EE3"/>
    <w:multiLevelType w:val="hybridMultilevel"/>
    <w:tmpl w:val="546E69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0C7B6D24"/>
    <w:multiLevelType w:val="hybridMultilevel"/>
    <w:tmpl w:val="811A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9B3C18"/>
    <w:multiLevelType w:val="hybridMultilevel"/>
    <w:tmpl w:val="2BCC8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C6362F"/>
    <w:multiLevelType w:val="hybridMultilevel"/>
    <w:tmpl w:val="C32C293E"/>
    <w:lvl w:ilvl="0" w:tplc="04190011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905471"/>
    <w:multiLevelType w:val="hybridMultilevel"/>
    <w:tmpl w:val="94E8228A"/>
    <w:lvl w:ilvl="0" w:tplc="23A4C23A">
      <w:start w:val="1"/>
      <w:numFmt w:val="decimal"/>
      <w:lvlText w:val="%1."/>
      <w:lvlJc w:val="left"/>
      <w:pPr>
        <w:ind w:left="195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0327C7"/>
    <w:multiLevelType w:val="hybridMultilevel"/>
    <w:tmpl w:val="5B5406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984" w:hanging="16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441C53"/>
    <w:multiLevelType w:val="hybridMultilevel"/>
    <w:tmpl w:val="959885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18536286"/>
    <w:multiLevelType w:val="hybridMultilevel"/>
    <w:tmpl w:val="3BBC087E"/>
    <w:lvl w:ilvl="0" w:tplc="23A4C23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C3304BF"/>
    <w:multiLevelType w:val="hybridMultilevel"/>
    <w:tmpl w:val="7C5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17EE5"/>
    <w:multiLevelType w:val="hybridMultilevel"/>
    <w:tmpl w:val="C602DF86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C63D0"/>
    <w:multiLevelType w:val="hybridMultilevel"/>
    <w:tmpl w:val="F7B45C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E611D7F"/>
    <w:multiLevelType w:val="hybridMultilevel"/>
    <w:tmpl w:val="0F62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77FB6"/>
    <w:multiLevelType w:val="hybridMultilevel"/>
    <w:tmpl w:val="828E1160"/>
    <w:lvl w:ilvl="0" w:tplc="041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F386C"/>
    <w:multiLevelType w:val="hybridMultilevel"/>
    <w:tmpl w:val="5C5EF91C"/>
    <w:lvl w:ilvl="0" w:tplc="2362AB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6704CEA"/>
    <w:multiLevelType w:val="hybridMultilevel"/>
    <w:tmpl w:val="D5A25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4B4420"/>
    <w:multiLevelType w:val="hybridMultilevel"/>
    <w:tmpl w:val="A7226A40"/>
    <w:lvl w:ilvl="0" w:tplc="C644D424">
      <w:numFmt w:val="bullet"/>
      <w:lvlText w:val="·"/>
      <w:lvlJc w:val="left"/>
      <w:pPr>
        <w:ind w:left="1564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B60341F"/>
    <w:multiLevelType w:val="hybridMultilevel"/>
    <w:tmpl w:val="9CF27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B1F0D"/>
    <w:multiLevelType w:val="multilevel"/>
    <w:tmpl w:val="694E57F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2F52B04"/>
    <w:multiLevelType w:val="hybridMultilevel"/>
    <w:tmpl w:val="E57A2F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3CB35B7"/>
    <w:multiLevelType w:val="hybridMultilevel"/>
    <w:tmpl w:val="E7F42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4A66FCE"/>
    <w:multiLevelType w:val="hybridMultilevel"/>
    <w:tmpl w:val="CCE61736"/>
    <w:lvl w:ilvl="0" w:tplc="04190011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B0DC8F1C">
      <w:start w:val="1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D6D37"/>
    <w:multiLevelType w:val="hybridMultilevel"/>
    <w:tmpl w:val="528E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B37FFA"/>
    <w:multiLevelType w:val="hybridMultilevel"/>
    <w:tmpl w:val="BA4C79AA"/>
    <w:lvl w:ilvl="0" w:tplc="0419000B">
      <w:start w:val="1"/>
      <w:numFmt w:val="bullet"/>
      <w:lvlText w:val=""/>
      <w:lvlJc w:val="left"/>
      <w:pPr>
        <w:ind w:left="1564" w:hanging="49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8E4CD1"/>
    <w:multiLevelType w:val="hybridMultilevel"/>
    <w:tmpl w:val="40CEA3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2C6407"/>
    <w:multiLevelType w:val="hybridMultilevel"/>
    <w:tmpl w:val="463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22F2C"/>
    <w:multiLevelType w:val="hybridMultilevel"/>
    <w:tmpl w:val="ADB81930"/>
    <w:lvl w:ilvl="0" w:tplc="04190001">
      <w:start w:val="1"/>
      <w:numFmt w:val="bullet"/>
      <w:lvlText w:val=""/>
      <w:lvlJc w:val="left"/>
      <w:pPr>
        <w:ind w:left="2254" w:hanging="15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7C752C4"/>
    <w:multiLevelType w:val="hybridMultilevel"/>
    <w:tmpl w:val="EDF4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B2A34"/>
    <w:multiLevelType w:val="hybridMultilevel"/>
    <w:tmpl w:val="2FA8ABE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10565D4"/>
    <w:multiLevelType w:val="hybridMultilevel"/>
    <w:tmpl w:val="00483CF8"/>
    <w:lvl w:ilvl="0" w:tplc="7D92D7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51E50B8A"/>
    <w:multiLevelType w:val="hybridMultilevel"/>
    <w:tmpl w:val="A98CE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2B95076"/>
    <w:multiLevelType w:val="hybridMultilevel"/>
    <w:tmpl w:val="2520B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C2E2650"/>
    <w:multiLevelType w:val="hybridMultilevel"/>
    <w:tmpl w:val="1E30A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091724A"/>
    <w:multiLevelType w:val="hybridMultilevel"/>
    <w:tmpl w:val="A9A6B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D5E3F"/>
    <w:multiLevelType w:val="hybridMultilevel"/>
    <w:tmpl w:val="001EB990"/>
    <w:lvl w:ilvl="0" w:tplc="C644D424">
      <w:numFmt w:val="bullet"/>
      <w:lvlText w:val="·"/>
      <w:lvlJc w:val="left"/>
      <w:pPr>
        <w:ind w:left="855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165EE"/>
    <w:multiLevelType w:val="hybridMultilevel"/>
    <w:tmpl w:val="34C62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62CE0"/>
    <w:multiLevelType w:val="hybridMultilevel"/>
    <w:tmpl w:val="A73E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95D44"/>
    <w:multiLevelType w:val="hybridMultilevel"/>
    <w:tmpl w:val="8D103EDE"/>
    <w:lvl w:ilvl="0" w:tplc="6158E5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BA7936"/>
    <w:multiLevelType w:val="hybridMultilevel"/>
    <w:tmpl w:val="E15E5038"/>
    <w:lvl w:ilvl="0" w:tplc="EEEC88F6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D1F41"/>
    <w:multiLevelType w:val="hybridMultilevel"/>
    <w:tmpl w:val="4F26E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944823"/>
    <w:multiLevelType w:val="hybridMultilevel"/>
    <w:tmpl w:val="47D8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C74D6"/>
    <w:multiLevelType w:val="hybridMultilevel"/>
    <w:tmpl w:val="0F348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E310B"/>
    <w:multiLevelType w:val="hybridMultilevel"/>
    <w:tmpl w:val="53A2E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631ABF"/>
    <w:multiLevelType w:val="hybridMultilevel"/>
    <w:tmpl w:val="E284A05A"/>
    <w:lvl w:ilvl="0" w:tplc="F4CAA204">
      <w:numFmt w:val="bullet"/>
      <w:lvlText w:val="·"/>
      <w:lvlJc w:val="left"/>
      <w:pPr>
        <w:ind w:left="915" w:hanging="5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B72514"/>
    <w:multiLevelType w:val="hybridMultilevel"/>
    <w:tmpl w:val="35124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D6288"/>
    <w:multiLevelType w:val="hybridMultilevel"/>
    <w:tmpl w:val="A4086448"/>
    <w:lvl w:ilvl="0" w:tplc="041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1183F"/>
    <w:multiLevelType w:val="hybridMultilevel"/>
    <w:tmpl w:val="1E3684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D2D0EEC8">
      <w:start w:val="11"/>
      <w:numFmt w:val="bullet"/>
      <w:lvlText w:val="·"/>
      <w:lvlJc w:val="left"/>
      <w:pPr>
        <w:ind w:left="2984" w:hanging="1620"/>
      </w:pPr>
      <w:rPr>
        <w:rFonts w:ascii="Times New Roman" w:eastAsia="Times New Roman" w:hAnsi="Times New Roman" w:cs="Times New Roman" w:hint="default"/>
      </w:rPr>
    </w:lvl>
    <w:lvl w:ilvl="2" w:tplc="01A8F2B8">
      <w:start w:val="11"/>
      <w:numFmt w:val="bullet"/>
      <w:lvlText w:val="•"/>
      <w:lvlJc w:val="left"/>
      <w:pPr>
        <w:ind w:left="2444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1"/>
  </w:num>
  <w:num w:numId="4">
    <w:abstractNumId w:val="21"/>
  </w:num>
  <w:num w:numId="5">
    <w:abstractNumId w:val="28"/>
  </w:num>
  <w:num w:numId="6">
    <w:abstractNumId w:val="46"/>
  </w:num>
  <w:num w:numId="7">
    <w:abstractNumId w:val="16"/>
  </w:num>
  <w:num w:numId="8">
    <w:abstractNumId w:val="43"/>
  </w:num>
  <w:num w:numId="9">
    <w:abstractNumId w:val="41"/>
  </w:num>
  <w:num w:numId="10">
    <w:abstractNumId w:val="48"/>
  </w:num>
  <w:num w:numId="11">
    <w:abstractNumId w:val="44"/>
  </w:num>
  <w:num w:numId="12">
    <w:abstractNumId w:val="37"/>
  </w:num>
  <w:num w:numId="13">
    <w:abstractNumId w:val="19"/>
  </w:num>
  <w:num w:numId="14">
    <w:abstractNumId w:val="26"/>
  </w:num>
  <w:num w:numId="15">
    <w:abstractNumId w:val="33"/>
  </w:num>
  <w:num w:numId="16">
    <w:abstractNumId w:val="7"/>
  </w:num>
  <w:num w:numId="17">
    <w:abstractNumId w:val="3"/>
  </w:num>
  <w:num w:numId="18">
    <w:abstractNumId w:val="24"/>
  </w:num>
  <w:num w:numId="19">
    <w:abstractNumId w:val="18"/>
  </w:num>
  <w:num w:numId="20">
    <w:abstractNumId w:val="39"/>
  </w:num>
  <w:num w:numId="21">
    <w:abstractNumId w:val="2"/>
  </w:num>
  <w:num w:numId="22">
    <w:abstractNumId w:val="38"/>
  </w:num>
  <w:num w:numId="23">
    <w:abstractNumId w:val="30"/>
  </w:num>
  <w:num w:numId="24">
    <w:abstractNumId w:val="29"/>
  </w:num>
  <w:num w:numId="25">
    <w:abstractNumId w:val="27"/>
  </w:num>
  <w:num w:numId="26">
    <w:abstractNumId w:val="5"/>
  </w:num>
  <w:num w:numId="27">
    <w:abstractNumId w:val="45"/>
  </w:num>
  <w:num w:numId="28">
    <w:abstractNumId w:val="49"/>
  </w:num>
  <w:num w:numId="29">
    <w:abstractNumId w:val="9"/>
  </w:num>
  <w:num w:numId="30">
    <w:abstractNumId w:val="22"/>
  </w:num>
  <w:num w:numId="31">
    <w:abstractNumId w:val="15"/>
  </w:num>
  <w:num w:numId="32">
    <w:abstractNumId w:val="12"/>
  </w:num>
  <w:num w:numId="33">
    <w:abstractNumId w:val="36"/>
  </w:num>
  <w:num w:numId="34">
    <w:abstractNumId w:val="1"/>
  </w:num>
  <w:num w:numId="35">
    <w:abstractNumId w:val="32"/>
  </w:num>
  <w:num w:numId="36">
    <w:abstractNumId w:val="34"/>
  </w:num>
  <w:num w:numId="37">
    <w:abstractNumId w:val="23"/>
  </w:num>
  <w:num w:numId="38">
    <w:abstractNumId w:val="25"/>
  </w:num>
  <w:num w:numId="39">
    <w:abstractNumId w:val="42"/>
  </w:num>
  <w:num w:numId="40">
    <w:abstractNumId w:val="13"/>
  </w:num>
  <w:num w:numId="41">
    <w:abstractNumId w:val="40"/>
  </w:num>
  <w:num w:numId="42">
    <w:abstractNumId w:val="20"/>
  </w:num>
  <w:num w:numId="43">
    <w:abstractNumId w:val="14"/>
  </w:num>
  <w:num w:numId="44">
    <w:abstractNumId w:val="17"/>
  </w:num>
  <w:num w:numId="45">
    <w:abstractNumId w:val="35"/>
  </w:num>
  <w:num w:numId="46">
    <w:abstractNumId w:val="0"/>
  </w:num>
  <w:num w:numId="47">
    <w:abstractNumId w:val="8"/>
  </w:num>
  <w:num w:numId="48">
    <w:abstractNumId w:val="11"/>
  </w:num>
  <w:num w:numId="49">
    <w:abstractNumId w:val="47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6"/>
    <w:rsid w:val="00002914"/>
    <w:rsid w:val="0000574E"/>
    <w:rsid w:val="00042F1E"/>
    <w:rsid w:val="0008354C"/>
    <w:rsid w:val="000945A6"/>
    <w:rsid w:val="000C62CE"/>
    <w:rsid w:val="000D2AC9"/>
    <w:rsid w:val="000D566A"/>
    <w:rsid w:val="000E1AEE"/>
    <w:rsid w:val="000E38ED"/>
    <w:rsid w:val="000F5F81"/>
    <w:rsid w:val="0010118E"/>
    <w:rsid w:val="0014124C"/>
    <w:rsid w:val="00161E17"/>
    <w:rsid w:val="00163194"/>
    <w:rsid w:val="001715FE"/>
    <w:rsid w:val="001A1B62"/>
    <w:rsid w:val="001B1BF9"/>
    <w:rsid w:val="001B54B6"/>
    <w:rsid w:val="001D4992"/>
    <w:rsid w:val="001E171F"/>
    <w:rsid w:val="001F65A3"/>
    <w:rsid w:val="002023A8"/>
    <w:rsid w:val="00221478"/>
    <w:rsid w:val="00222089"/>
    <w:rsid w:val="002240E7"/>
    <w:rsid w:val="002272BC"/>
    <w:rsid w:val="0026435D"/>
    <w:rsid w:val="00272C9E"/>
    <w:rsid w:val="0027664E"/>
    <w:rsid w:val="0028701E"/>
    <w:rsid w:val="0029631A"/>
    <w:rsid w:val="002A3EBB"/>
    <w:rsid w:val="00360017"/>
    <w:rsid w:val="00384147"/>
    <w:rsid w:val="00396BBF"/>
    <w:rsid w:val="003A46B1"/>
    <w:rsid w:val="003A79F4"/>
    <w:rsid w:val="003D5491"/>
    <w:rsid w:val="003D7AD0"/>
    <w:rsid w:val="003F183B"/>
    <w:rsid w:val="004031DF"/>
    <w:rsid w:val="00405938"/>
    <w:rsid w:val="004324FA"/>
    <w:rsid w:val="00450778"/>
    <w:rsid w:val="0046193B"/>
    <w:rsid w:val="00466C34"/>
    <w:rsid w:val="004702FD"/>
    <w:rsid w:val="00474569"/>
    <w:rsid w:val="004B4D81"/>
    <w:rsid w:val="004B7FCD"/>
    <w:rsid w:val="004E4B3A"/>
    <w:rsid w:val="004F63AC"/>
    <w:rsid w:val="00537AEE"/>
    <w:rsid w:val="005651DA"/>
    <w:rsid w:val="0057388B"/>
    <w:rsid w:val="005A3BDE"/>
    <w:rsid w:val="005A724E"/>
    <w:rsid w:val="005A7835"/>
    <w:rsid w:val="005C3D0C"/>
    <w:rsid w:val="00633875"/>
    <w:rsid w:val="00675183"/>
    <w:rsid w:val="006823E0"/>
    <w:rsid w:val="00714FDB"/>
    <w:rsid w:val="00734239"/>
    <w:rsid w:val="007705C2"/>
    <w:rsid w:val="00780082"/>
    <w:rsid w:val="00791B9F"/>
    <w:rsid w:val="00795A4E"/>
    <w:rsid w:val="00795D3C"/>
    <w:rsid w:val="007E485A"/>
    <w:rsid w:val="00822AE0"/>
    <w:rsid w:val="0084146D"/>
    <w:rsid w:val="008447DC"/>
    <w:rsid w:val="008833A6"/>
    <w:rsid w:val="008B08C5"/>
    <w:rsid w:val="008B79C6"/>
    <w:rsid w:val="008C032F"/>
    <w:rsid w:val="008D6CF4"/>
    <w:rsid w:val="008F5342"/>
    <w:rsid w:val="00900FDE"/>
    <w:rsid w:val="00904CD4"/>
    <w:rsid w:val="00920343"/>
    <w:rsid w:val="00923C87"/>
    <w:rsid w:val="00931502"/>
    <w:rsid w:val="009650EA"/>
    <w:rsid w:val="009B5008"/>
    <w:rsid w:val="009C0E58"/>
    <w:rsid w:val="009C45A6"/>
    <w:rsid w:val="009C7BA6"/>
    <w:rsid w:val="009D1580"/>
    <w:rsid w:val="009D4334"/>
    <w:rsid w:val="009F100E"/>
    <w:rsid w:val="009F728C"/>
    <w:rsid w:val="00A30670"/>
    <w:rsid w:val="00A51785"/>
    <w:rsid w:val="00A6449E"/>
    <w:rsid w:val="00A64976"/>
    <w:rsid w:val="00A70726"/>
    <w:rsid w:val="00A72E6F"/>
    <w:rsid w:val="00A73D30"/>
    <w:rsid w:val="00A80902"/>
    <w:rsid w:val="00AA7BE6"/>
    <w:rsid w:val="00AD2ED0"/>
    <w:rsid w:val="00B1129C"/>
    <w:rsid w:val="00B416CE"/>
    <w:rsid w:val="00B97BF0"/>
    <w:rsid w:val="00BC4A94"/>
    <w:rsid w:val="00BD273A"/>
    <w:rsid w:val="00BF4942"/>
    <w:rsid w:val="00BF7CD1"/>
    <w:rsid w:val="00C07E71"/>
    <w:rsid w:val="00C64A50"/>
    <w:rsid w:val="00C70B7C"/>
    <w:rsid w:val="00CB46DA"/>
    <w:rsid w:val="00CD751E"/>
    <w:rsid w:val="00D54D25"/>
    <w:rsid w:val="00D61666"/>
    <w:rsid w:val="00D878FC"/>
    <w:rsid w:val="00D95B4A"/>
    <w:rsid w:val="00DB704C"/>
    <w:rsid w:val="00DF59E8"/>
    <w:rsid w:val="00E01F20"/>
    <w:rsid w:val="00E4415A"/>
    <w:rsid w:val="00E469C5"/>
    <w:rsid w:val="00EA0885"/>
    <w:rsid w:val="00F06368"/>
    <w:rsid w:val="00F149DF"/>
    <w:rsid w:val="00F201BE"/>
    <w:rsid w:val="00F204C2"/>
    <w:rsid w:val="00F402DE"/>
    <w:rsid w:val="00F5110F"/>
    <w:rsid w:val="00F6059C"/>
    <w:rsid w:val="00F63D7C"/>
    <w:rsid w:val="00FA538A"/>
    <w:rsid w:val="00FD0FFD"/>
    <w:rsid w:val="00FD603A"/>
    <w:rsid w:val="00FE25A6"/>
    <w:rsid w:val="00FF713F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262A0"/>
  <w15:docId w15:val="{2FFCD54F-749F-4B8A-A495-EDE47EA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4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2C9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2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C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2C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272C9E"/>
  </w:style>
  <w:style w:type="paragraph" w:styleId="a3">
    <w:name w:val="header"/>
    <w:basedOn w:val="a"/>
    <w:link w:val="a4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272C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27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semiHidden/>
    <w:rsid w:val="00272C9E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semiHidden/>
    <w:rsid w:val="00272C9E"/>
    <w:pPr>
      <w:tabs>
        <w:tab w:val="right" w:pos="9345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toc 3"/>
    <w:basedOn w:val="a"/>
    <w:next w:val="a"/>
    <w:autoRedefine/>
    <w:semiHidden/>
    <w:rsid w:val="00272C9E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basedOn w:val="a"/>
    <w:next w:val="a"/>
    <w:autoRedefine/>
    <w:semiHidden/>
    <w:rsid w:val="00272C9E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5">
    <w:name w:val="toc 5"/>
    <w:basedOn w:val="a"/>
    <w:next w:val="a"/>
    <w:autoRedefine/>
    <w:semiHidden/>
    <w:rsid w:val="00272C9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6">
    <w:name w:val="toc 6"/>
    <w:basedOn w:val="a"/>
    <w:next w:val="a"/>
    <w:autoRedefine/>
    <w:semiHidden/>
    <w:rsid w:val="00272C9E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7">
    <w:name w:val="toc 7"/>
    <w:basedOn w:val="a"/>
    <w:next w:val="a"/>
    <w:autoRedefine/>
    <w:semiHidden/>
    <w:rsid w:val="00272C9E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8">
    <w:name w:val="toc 8"/>
    <w:basedOn w:val="a"/>
    <w:next w:val="a"/>
    <w:autoRedefine/>
    <w:semiHidden/>
    <w:rsid w:val="00272C9E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9">
    <w:name w:val="toc 9"/>
    <w:basedOn w:val="a"/>
    <w:next w:val="a"/>
    <w:autoRedefine/>
    <w:semiHidden/>
    <w:rsid w:val="00272C9E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rsid w:val="00272C9E"/>
    <w:rPr>
      <w:color w:val="0000FF"/>
      <w:u w:val="single"/>
    </w:rPr>
  </w:style>
  <w:style w:type="table" w:styleId="a8">
    <w:name w:val="Table Grid"/>
    <w:basedOn w:val="a1"/>
    <w:rsid w:val="00272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72C9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72C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2C9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4">
    <w:name w:val="p4"/>
    <w:basedOn w:val="a"/>
    <w:rsid w:val="00272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rsid w:val="00272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B5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D5C5-F1D0-468E-9C9F-2384D7F6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Хайрутдинова Рания Ринатовна</dc:creator>
  <cp:keywords/>
  <dc:description/>
  <cp:lastModifiedBy>Идиятова Рания Ринатовна</cp:lastModifiedBy>
  <cp:revision>4</cp:revision>
  <cp:lastPrinted>2024-09-04T10:47:00Z</cp:lastPrinted>
  <dcterms:created xsi:type="dcterms:W3CDTF">2025-02-12T07:57:00Z</dcterms:created>
  <dcterms:modified xsi:type="dcterms:W3CDTF">2025-02-12T10:05:00Z</dcterms:modified>
</cp:coreProperties>
</file>